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5E12" w:rsidRDefault="00FB5E12" w:rsidP="00FB5E1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НАРОДНО ЧИТАЛИЩЕ“ОТЕЦ ПАИСИЙ 1927“,ГР.НОВИ ИСКЪР</w:t>
      </w:r>
    </w:p>
    <w:p w:rsidR="00FB5E12" w:rsidRDefault="00FB5E12" w:rsidP="00FB5E12">
      <w:pPr>
        <w:rPr>
          <w:b/>
          <w:sz w:val="28"/>
          <w:szCs w:val="28"/>
        </w:rPr>
      </w:pPr>
    </w:p>
    <w:p w:rsidR="00FB5E12" w:rsidRDefault="00FB5E12" w:rsidP="00FB5E12">
      <w:pPr>
        <w:rPr>
          <w:b/>
          <w:sz w:val="28"/>
          <w:szCs w:val="28"/>
        </w:rPr>
      </w:pPr>
    </w:p>
    <w:p w:rsidR="00FB5E12" w:rsidRDefault="00FB5E12" w:rsidP="00FB5E12">
      <w:pPr>
        <w:rPr>
          <w:b/>
          <w:sz w:val="28"/>
          <w:szCs w:val="28"/>
        </w:rPr>
      </w:pPr>
    </w:p>
    <w:p w:rsidR="00FB5E12" w:rsidRDefault="00FB5E12" w:rsidP="00FB5E12">
      <w:pPr>
        <w:rPr>
          <w:b/>
          <w:sz w:val="28"/>
          <w:szCs w:val="28"/>
        </w:rPr>
      </w:pPr>
    </w:p>
    <w:p w:rsidR="00FB5E12" w:rsidRDefault="00FB5E12" w:rsidP="00FB5E12">
      <w:pPr>
        <w:rPr>
          <w:b/>
          <w:sz w:val="28"/>
          <w:szCs w:val="28"/>
        </w:rPr>
      </w:pPr>
    </w:p>
    <w:p w:rsidR="00FB5E12" w:rsidRPr="00FB5E12" w:rsidRDefault="00FB5E12" w:rsidP="00FB5E12">
      <w:pPr>
        <w:rPr>
          <w:b/>
          <w:sz w:val="36"/>
          <w:szCs w:val="36"/>
        </w:rPr>
      </w:pPr>
      <w:r>
        <w:rPr>
          <w:b/>
          <w:sz w:val="28"/>
          <w:szCs w:val="28"/>
        </w:rPr>
        <w:t xml:space="preserve">                                                       </w:t>
      </w:r>
      <w:r w:rsidRPr="00FB5E12">
        <w:rPr>
          <w:b/>
          <w:sz w:val="36"/>
          <w:szCs w:val="36"/>
        </w:rPr>
        <w:t>ОТЧЕТ</w:t>
      </w:r>
    </w:p>
    <w:p w:rsidR="00FB5E12" w:rsidRDefault="00FB5E12" w:rsidP="00FB5E12">
      <w:pPr>
        <w:rPr>
          <w:b/>
          <w:sz w:val="28"/>
          <w:szCs w:val="28"/>
        </w:rPr>
      </w:pPr>
    </w:p>
    <w:p w:rsidR="00FB5E12" w:rsidRDefault="00FB5E12" w:rsidP="00FB5E1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за дейността на НЧ“Отец Паисий 1927“</w:t>
      </w:r>
    </w:p>
    <w:p w:rsidR="00FB5E12" w:rsidRDefault="00FB5E12" w:rsidP="00FB5E1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20</w:t>
      </w:r>
      <w:r w:rsidR="00BE1220">
        <w:rPr>
          <w:b/>
          <w:sz w:val="28"/>
          <w:szCs w:val="28"/>
        </w:rPr>
        <w:t>2</w:t>
      </w:r>
      <w:r w:rsidR="00BE1220">
        <w:rPr>
          <w:b/>
          <w:sz w:val="28"/>
          <w:szCs w:val="28"/>
          <w:lang w:val="en-US"/>
        </w:rPr>
        <w:t>1</w:t>
      </w:r>
      <w:r>
        <w:rPr>
          <w:b/>
          <w:sz w:val="28"/>
          <w:szCs w:val="28"/>
        </w:rPr>
        <w:t xml:space="preserve"> г</w:t>
      </w:r>
    </w:p>
    <w:p w:rsidR="00FB5E12" w:rsidRDefault="00FB5E12" w:rsidP="00FB5E12">
      <w:pPr>
        <w:rPr>
          <w:b/>
          <w:sz w:val="28"/>
          <w:szCs w:val="28"/>
          <w:lang w:val="en-US"/>
        </w:rPr>
      </w:pPr>
    </w:p>
    <w:p w:rsidR="005C0549" w:rsidRDefault="005C0549" w:rsidP="00FB5E12">
      <w:pPr>
        <w:rPr>
          <w:b/>
          <w:sz w:val="28"/>
          <w:szCs w:val="28"/>
          <w:lang w:val="en-US"/>
        </w:rPr>
      </w:pPr>
    </w:p>
    <w:p w:rsidR="005C0549" w:rsidRDefault="005C0549" w:rsidP="00FB5E12">
      <w:pPr>
        <w:rPr>
          <w:b/>
          <w:sz w:val="28"/>
          <w:szCs w:val="28"/>
          <w:lang w:val="en-US"/>
        </w:rPr>
      </w:pPr>
    </w:p>
    <w:p w:rsidR="005C0549" w:rsidRDefault="005C0549" w:rsidP="00FB5E12">
      <w:pPr>
        <w:rPr>
          <w:b/>
          <w:sz w:val="28"/>
          <w:szCs w:val="28"/>
          <w:lang w:val="en-US"/>
        </w:rPr>
      </w:pPr>
    </w:p>
    <w:p w:rsidR="00FB5E12" w:rsidRPr="00506463" w:rsidRDefault="005C0549" w:rsidP="00FB5E12">
      <w:pPr>
        <w:rPr>
          <w:sz w:val="28"/>
          <w:szCs w:val="28"/>
        </w:rPr>
      </w:pPr>
      <w:r>
        <w:rPr>
          <w:b/>
          <w:sz w:val="28"/>
          <w:szCs w:val="28"/>
          <w:lang w:val="en-US"/>
        </w:rPr>
        <w:t xml:space="preserve">                  </w:t>
      </w:r>
      <w:r w:rsidRPr="00506463">
        <w:rPr>
          <w:sz w:val="28"/>
          <w:szCs w:val="28"/>
        </w:rPr>
        <w:t>Вече втора година ни се наложи да живеем  във време на пандемия и страх от това какво ни готви утрешния ден, година в коята се мъч</w:t>
      </w:r>
      <w:r w:rsidR="00506463" w:rsidRPr="00506463">
        <w:rPr>
          <w:sz w:val="28"/>
          <w:szCs w:val="28"/>
        </w:rPr>
        <w:t>е</w:t>
      </w:r>
      <w:r w:rsidRPr="00506463">
        <w:rPr>
          <w:sz w:val="28"/>
          <w:szCs w:val="28"/>
        </w:rPr>
        <w:t xml:space="preserve">хме да съхраним читалищните дейности и художествените състви и макар да </w:t>
      </w:r>
      <w:r w:rsidR="001D3B93">
        <w:rPr>
          <w:sz w:val="28"/>
          <w:szCs w:val="28"/>
        </w:rPr>
        <w:t>ни се искаше да продължаваме утв</w:t>
      </w:r>
      <w:r w:rsidRPr="00506463">
        <w:rPr>
          <w:sz w:val="28"/>
          <w:szCs w:val="28"/>
        </w:rPr>
        <w:t>ърждавенето на читалището  като водеща  културна институция  на територията на квартала, не  се спарвихме. Изминалата годин</w:t>
      </w:r>
      <w:r w:rsidR="00BE1220" w:rsidRPr="00506463">
        <w:rPr>
          <w:sz w:val="28"/>
          <w:szCs w:val="28"/>
        </w:rPr>
        <w:t xml:space="preserve">а не бе изпълнена с  дейност, </w:t>
      </w:r>
      <w:r w:rsidRPr="00506463">
        <w:rPr>
          <w:sz w:val="28"/>
          <w:szCs w:val="28"/>
        </w:rPr>
        <w:t>с много  осъществими   изяви и  значима културно –масова работа. Затворени библиотеки,</w:t>
      </w:r>
      <w:r w:rsidR="001D3B93">
        <w:rPr>
          <w:sz w:val="28"/>
          <w:szCs w:val="28"/>
        </w:rPr>
        <w:t xml:space="preserve"> </w:t>
      </w:r>
      <w:r w:rsidRPr="00506463">
        <w:rPr>
          <w:sz w:val="28"/>
          <w:szCs w:val="28"/>
        </w:rPr>
        <w:t xml:space="preserve">затворени танцови зали, 30 % пълняемост на зали, следва изискване на зелен сергификат на преболедували или ваксинирани. С децата и учиниците работим най- много и отново  попадаме в нищото </w:t>
      </w:r>
      <w:r w:rsidR="00CA62E2" w:rsidRPr="00506463">
        <w:rPr>
          <w:sz w:val="28"/>
          <w:szCs w:val="28"/>
        </w:rPr>
        <w:t>, защото   учеха дистанционно, после на ротационен принцип, по заповед на МЗ не трябваше  да смесваме възрастовите групи,не  се  разрешаваха извънкласните дейности , та се стигна до това и  да са тествани  или със сертификати. От дру</w:t>
      </w:r>
      <w:r w:rsidR="001D3B93">
        <w:rPr>
          <w:sz w:val="28"/>
          <w:szCs w:val="28"/>
        </w:rPr>
        <w:t>га  страна  и родителите  не бях</w:t>
      </w:r>
      <w:r w:rsidR="00CA62E2" w:rsidRPr="00506463">
        <w:rPr>
          <w:sz w:val="28"/>
          <w:szCs w:val="28"/>
        </w:rPr>
        <w:t xml:space="preserve">а склонни да  пускат децата в читалището и да се събират </w:t>
      </w:r>
      <w:r w:rsidR="00BE1220" w:rsidRPr="00506463">
        <w:rPr>
          <w:sz w:val="28"/>
          <w:szCs w:val="28"/>
        </w:rPr>
        <w:t xml:space="preserve"> </w:t>
      </w:r>
      <w:r w:rsidR="002622B1" w:rsidRPr="00506463">
        <w:rPr>
          <w:sz w:val="28"/>
          <w:szCs w:val="28"/>
        </w:rPr>
        <w:t xml:space="preserve"> самодейци</w:t>
      </w:r>
      <w:r w:rsidR="00DA3717" w:rsidRPr="00506463">
        <w:rPr>
          <w:sz w:val="28"/>
          <w:szCs w:val="28"/>
        </w:rPr>
        <w:t xml:space="preserve"> на едно място.</w:t>
      </w:r>
      <w:r w:rsidR="003D379E" w:rsidRPr="00506463">
        <w:rPr>
          <w:sz w:val="28"/>
          <w:szCs w:val="28"/>
        </w:rPr>
        <w:t>Въпреки всичко се мъчехме да развиваме някаква дейност.</w:t>
      </w:r>
    </w:p>
    <w:p w:rsidR="00FB5E12" w:rsidRPr="00506463" w:rsidRDefault="003D379E" w:rsidP="00FB5E12">
      <w:pPr>
        <w:rPr>
          <w:sz w:val="28"/>
          <w:szCs w:val="28"/>
        </w:rPr>
      </w:pPr>
      <w:r w:rsidRPr="00506463">
        <w:rPr>
          <w:sz w:val="28"/>
          <w:szCs w:val="28"/>
        </w:rPr>
        <w:t xml:space="preserve">       </w:t>
      </w:r>
      <w:r w:rsidR="002622B1" w:rsidRPr="00506463">
        <w:rPr>
          <w:sz w:val="28"/>
          <w:szCs w:val="28"/>
        </w:rPr>
        <w:t>Най-традиционната дейност на читалището в миналото и днес се олицетворява от читалищната библиотека. Това е онази наречена преди век и половина „публична библиотека” сложила начало и на самото читалище</w:t>
      </w:r>
      <w:r w:rsidRPr="00506463">
        <w:rPr>
          <w:sz w:val="28"/>
          <w:szCs w:val="28"/>
        </w:rPr>
        <w:t>.</w:t>
      </w:r>
    </w:p>
    <w:p w:rsidR="00FB5E12" w:rsidRPr="003D379E" w:rsidRDefault="00CA62E2" w:rsidP="00FB5E12">
      <w:pPr>
        <w:rPr>
          <w:sz w:val="28"/>
          <w:szCs w:val="28"/>
        </w:rPr>
      </w:pPr>
      <w:r w:rsidRPr="00506463">
        <w:rPr>
          <w:sz w:val="28"/>
          <w:szCs w:val="28"/>
        </w:rPr>
        <w:t>Нашата ч</w:t>
      </w:r>
      <w:r w:rsidR="00FB5E12" w:rsidRPr="00506463">
        <w:rPr>
          <w:sz w:val="28"/>
          <w:szCs w:val="28"/>
        </w:rPr>
        <w:t xml:space="preserve">италищната библиотека разполага със </w:t>
      </w:r>
      <w:r w:rsidR="0003082B" w:rsidRPr="00506463">
        <w:rPr>
          <w:sz w:val="28"/>
          <w:szCs w:val="28"/>
        </w:rPr>
        <w:t xml:space="preserve">  </w:t>
      </w:r>
      <w:r w:rsidR="00506463">
        <w:rPr>
          <w:sz w:val="28"/>
          <w:szCs w:val="28"/>
        </w:rPr>
        <w:t>7703</w:t>
      </w:r>
      <w:r w:rsidR="001D3B93">
        <w:rPr>
          <w:sz w:val="28"/>
          <w:szCs w:val="28"/>
        </w:rPr>
        <w:t xml:space="preserve">  </w:t>
      </w:r>
      <w:r w:rsidR="00FB5E12" w:rsidRPr="00506463">
        <w:rPr>
          <w:sz w:val="28"/>
          <w:szCs w:val="28"/>
        </w:rPr>
        <w:t>тома литература</w:t>
      </w:r>
      <w:r w:rsidR="00FB5E12" w:rsidRPr="00506463">
        <w:t xml:space="preserve">. </w:t>
      </w:r>
      <w:r w:rsidR="00FB5E12" w:rsidRPr="00506463">
        <w:rPr>
          <w:sz w:val="28"/>
          <w:szCs w:val="28"/>
        </w:rPr>
        <w:t xml:space="preserve">За изминалата година са раздадени   </w:t>
      </w:r>
      <w:r w:rsidR="00506463">
        <w:rPr>
          <w:sz w:val="28"/>
          <w:szCs w:val="28"/>
        </w:rPr>
        <w:t>1084</w:t>
      </w:r>
      <w:r w:rsidR="003D379E" w:rsidRPr="00506463">
        <w:rPr>
          <w:sz w:val="28"/>
          <w:szCs w:val="28"/>
        </w:rPr>
        <w:t xml:space="preserve"> </w:t>
      </w:r>
      <w:r w:rsidR="0003082B" w:rsidRPr="00506463">
        <w:rPr>
          <w:sz w:val="28"/>
          <w:szCs w:val="28"/>
        </w:rPr>
        <w:t xml:space="preserve"> </w:t>
      </w:r>
      <w:r w:rsidR="001D3B93">
        <w:rPr>
          <w:sz w:val="28"/>
          <w:szCs w:val="28"/>
        </w:rPr>
        <w:t xml:space="preserve">библиотечни единици </w:t>
      </w:r>
      <w:r w:rsidR="00FB5E12" w:rsidRPr="003D379E">
        <w:rPr>
          <w:sz w:val="28"/>
          <w:szCs w:val="28"/>
        </w:rPr>
        <w:t xml:space="preserve">Регистрирани са   </w:t>
      </w:r>
      <w:r w:rsidR="00506463">
        <w:rPr>
          <w:sz w:val="28"/>
          <w:szCs w:val="28"/>
        </w:rPr>
        <w:t>87</w:t>
      </w:r>
      <w:r w:rsidR="001D3B93">
        <w:rPr>
          <w:sz w:val="28"/>
          <w:szCs w:val="28"/>
        </w:rPr>
        <w:t xml:space="preserve">     </w:t>
      </w:r>
      <w:r w:rsidR="00FB5E12" w:rsidRPr="003D379E">
        <w:rPr>
          <w:sz w:val="28"/>
          <w:szCs w:val="28"/>
        </w:rPr>
        <w:t>читатели.</w:t>
      </w:r>
      <w:r w:rsidR="0003082B">
        <w:rPr>
          <w:sz w:val="28"/>
          <w:szCs w:val="28"/>
        </w:rPr>
        <w:t xml:space="preserve"> Закупухме 28 </w:t>
      </w:r>
      <w:r w:rsidR="003D379E">
        <w:rPr>
          <w:sz w:val="28"/>
          <w:szCs w:val="28"/>
        </w:rPr>
        <w:t xml:space="preserve">  нови </w:t>
      </w:r>
      <w:r w:rsidR="00FB5E12" w:rsidRPr="003D379E">
        <w:rPr>
          <w:sz w:val="28"/>
          <w:szCs w:val="28"/>
        </w:rPr>
        <w:t xml:space="preserve"> книги</w:t>
      </w:r>
      <w:r w:rsidR="0039413B" w:rsidRPr="003D379E">
        <w:rPr>
          <w:sz w:val="28"/>
          <w:szCs w:val="28"/>
        </w:rPr>
        <w:t>,</w:t>
      </w:r>
      <w:r w:rsidR="0089103B" w:rsidRPr="003D379E">
        <w:rPr>
          <w:sz w:val="28"/>
          <w:szCs w:val="28"/>
        </w:rPr>
        <w:t>.</w:t>
      </w:r>
      <w:r w:rsidR="006A56A3" w:rsidRPr="003D379E">
        <w:rPr>
          <w:sz w:val="28"/>
          <w:szCs w:val="28"/>
        </w:rPr>
        <w:t xml:space="preserve">Направени са  </w:t>
      </w:r>
      <w:r w:rsidR="00506463">
        <w:rPr>
          <w:sz w:val="28"/>
          <w:szCs w:val="28"/>
        </w:rPr>
        <w:t>11</w:t>
      </w:r>
      <w:r w:rsidR="001D3B93">
        <w:rPr>
          <w:sz w:val="28"/>
          <w:szCs w:val="28"/>
        </w:rPr>
        <w:t xml:space="preserve">  </w:t>
      </w:r>
      <w:r w:rsidR="006A56A3" w:rsidRPr="003D379E">
        <w:rPr>
          <w:sz w:val="28"/>
          <w:szCs w:val="28"/>
        </w:rPr>
        <w:t>уст</w:t>
      </w:r>
      <w:r w:rsidR="0003082B">
        <w:rPr>
          <w:sz w:val="28"/>
          <w:szCs w:val="28"/>
        </w:rPr>
        <w:t>н</w:t>
      </w:r>
      <w:r w:rsidR="006A56A3" w:rsidRPr="003D379E">
        <w:rPr>
          <w:sz w:val="28"/>
          <w:szCs w:val="28"/>
        </w:rPr>
        <w:t>и библиографски справки</w:t>
      </w:r>
      <w:r w:rsidR="00CB2071">
        <w:rPr>
          <w:sz w:val="28"/>
          <w:szCs w:val="28"/>
        </w:rPr>
        <w:t xml:space="preserve"> </w:t>
      </w:r>
    </w:p>
    <w:p w:rsidR="006A56A3" w:rsidRDefault="006A56A3" w:rsidP="006A56A3">
      <w:r w:rsidRPr="00291261">
        <w:rPr>
          <w:sz w:val="28"/>
          <w:szCs w:val="28"/>
        </w:rPr>
        <w:t xml:space="preserve">                  Освен  раздаване на книги  и привличане на читатели библиотечната дейност се изразява  и в   провеждане и културно масова дейност</w:t>
      </w:r>
      <w:r w:rsidR="00506463">
        <w:rPr>
          <w:sz w:val="28"/>
          <w:szCs w:val="28"/>
        </w:rPr>
        <w:t xml:space="preserve">: </w:t>
      </w:r>
      <w:r w:rsidR="00291261">
        <w:rPr>
          <w:sz w:val="28"/>
          <w:szCs w:val="28"/>
        </w:rPr>
        <w:t xml:space="preserve">  витрини с книги по повод бележите дати и годишнини проведохме и  няколко  мероприятия, а именно запознаване на първокласниците читалищната библиотека „ В света на книгите“, маратон  </w:t>
      </w:r>
      <w:r w:rsidR="00291261">
        <w:rPr>
          <w:sz w:val="28"/>
          <w:szCs w:val="28"/>
        </w:rPr>
        <w:lastRenderedPageBreak/>
        <w:t>за бързо  и изразително четене   на непознат текст и</w:t>
      </w:r>
      <w:r w:rsidRPr="00291261">
        <w:rPr>
          <w:sz w:val="28"/>
          <w:szCs w:val="28"/>
        </w:rPr>
        <w:t xml:space="preserve"> </w:t>
      </w:r>
      <w:r w:rsidR="00291261">
        <w:rPr>
          <w:sz w:val="28"/>
          <w:szCs w:val="28"/>
        </w:rPr>
        <w:t xml:space="preserve"> </w:t>
      </w:r>
      <w:r w:rsidR="0003082B">
        <w:rPr>
          <w:sz w:val="28"/>
          <w:szCs w:val="28"/>
        </w:rPr>
        <w:t>четене на приказки с най- малките</w:t>
      </w:r>
      <w:r w:rsidR="00437D30">
        <w:t>.</w:t>
      </w:r>
    </w:p>
    <w:p w:rsidR="00B83B99" w:rsidRDefault="006A56A3" w:rsidP="00B83B99">
      <w:pPr>
        <w:rPr>
          <w:sz w:val="28"/>
          <w:szCs w:val="28"/>
        </w:rPr>
      </w:pPr>
      <w:r>
        <w:t xml:space="preserve">                              </w:t>
      </w:r>
      <w:r w:rsidRPr="00437D30">
        <w:rPr>
          <w:sz w:val="28"/>
          <w:szCs w:val="28"/>
        </w:rPr>
        <w:t>Читалището проведе през изтеклия период следните  мероприятия:</w:t>
      </w:r>
      <w:r w:rsidR="00272C87">
        <w:rPr>
          <w:sz w:val="28"/>
          <w:szCs w:val="28"/>
        </w:rPr>
        <w:t xml:space="preserve"> 2 </w:t>
      </w:r>
      <w:r w:rsidRPr="00437D30">
        <w:rPr>
          <w:sz w:val="28"/>
          <w:szCs w:val="28"/>
        </w:rPr>
        <w:t>фотоизложби посветени на 17</w:t>
      </w:r>
      <w:r w:rsidR="0003082B">
        <w:rPr>
          <w:sz w:val="28"/>
          <w:szCs w:val="28"/>
        </w:rPr>
        <w:t>3</w:t>
      </w:r>
      <w:r w:rsidRPr="00437D30">
        <w:rPr>
          <w:sz w:val="28"/>
          <w:szCs w:val="28"/>
        </w:rPr>
        <w:t xml:space="preserve"> години от рождението на Христо Ботев и  14</w:t>
      </w:r>
      <w:r w:rsidR="0003082B">
        <w:rPr>
          <w:sz w:val="28"/>
          <w:szCs w:val="28"/>
        </w:rPr>
        <w:t xml:space="preserve">3 </w:t>
      </w:r>
      <w:r w:rsidR="00E63CC1" w:rsidRPr="00437D30">
        <w:rPr>
          <w:sz w:val="28"/>
          <w:szCs w:val="28"/>
        </w:rPr>
        <w:t>години от Осво</w:t>
      </w:r>
      <w:r w:rsidRPr="00437D30">
        <w:rPr>
          <w:sz w:val="28"/>
          <w:szCs w:val="28"/>
        </w:rPr>
        <w:t>бождението,Деня на родилната помощ,</w:t>
      </w:r>
      <w:r w:rsidR="001D3B93">
        <w:rPr>
          <w:sz w:val="28"/>
          <w:szCs w:val="28"/>
        </w:rPr>
        <w:t xml:space="preserve"> </w:t>
      </w:r>
      <w:r w:rsidRPr="00437D30">
        <w:rPr>
          <w:sz w:val="28"/>
          <w:szCs w:val="28"/>
        </w:rPr>
        <w:t>Ден на самодееца</w:t>
      </w:r>
      <w:r w:rsidR="00E63CC1" w:rsidRPr="00437D30">
        <w:rPr>
          <w:sz w:val="28"/>
          <w:szCs w:val="28"/>
        </w:rPr>
        <w:t>.</w:t>
      </w:r>
      <w:r w:rsidR="001D3B93">
        <w:rPr>
          <w:sz w:val="28"/>
          <w:szCs w:val="28"/>
        </w:rPr>
        <w:t xml:space="preserve"> </w:t>
      </w:r>
      <w:r w:rsidR="00E63CC1" w:rsidRPr="00437D30">
        <w:rPr>
          <w:sz w:val="28"/>
          <w:szCs w:val="28"/>
        </w:rPr>
        <w:t xml:space="preserve">През месец февруари отвори врати работилницата за изработване на мартеници и на  1 март отбелязахме </w:t>
      </w:r>
      <w:r w:rsidRPr="00437D30">
        <w:rPr>
          <w:sz w:val="28"/>
          <w:szCs w:val="28"/>
        </w:rPr>
        <w:t xml:space="preserve">Празника  на мартеничката </w:t>
      </w:r>
      <w:r w:rsidR="00E63CC1" w:rsidRPr="00437D30">
        <w:rPr>
          <w:sz w:val="28"/>
          <w:szCs w:val="28"/>
        </w:rPr>
        <w:t>с</w:t>
      </w:r>
      <w:r w:rsidRPr="00437D30">
        <w:rPr>
          <w:sz w:val="28"/>
          <w:szCs w:val="28"/>
        </w:rPr>
        <w:t xml:space="preserve"> посещени</w:t>
      </w:r>
      <w:r w:rsidR="00E63CC1" w:rsidRPr="00437D30">
        <w:rPr>
          <w:sz w:val="28"/>
          <w:szCs w:val="28"/>
        </w:rPr>
        <w:t>я</w:t>
      </w:r>
      <w:r w:rsidRPr="00437D30">
        <w:rPr>
          <w:sz w:val="28"/>
          <w:szCs w:val="28"/>
        </w:rPr>
        <w:t xml:space="preserve"> на баба Марта и раздаване на мартенички в детск</w:t>
      </w:r>
      <w:r w:rsidR="00E63CC1" w:rsidRPr="00437D30">
        <w:rPr>
          <w:sz w:val="28"/>
          <w:szCs w:val="28"/>
        </w:rPr>
        <w:t>а</w:t>
      </w:r>
      <w:r w:rsidRPr="00437D30">
        <w:rPr>
          <w:sz w:val="28"/>
          <w:szCs w:val="28"/>
        </w:rPr>
        <w:t>та градина,училището,</w:t>
      </w:r>
      <w:r w:rsidR="001D3B93">
        <w:rPr>
          <w:sz w:val="28"/>
          <w:szCs w:val="28"/>
        </w:rPr>
        <w:t xml:space="preserve"> </w:t>
      </w:r>
      <w:r w:rsidRPr="00437D30">
        <w:rPr>
          <w:sz w:val="28"/>
          <w:szCs w:val="28"/>
        </w:rPr>
        <w:t>кварталните магазини и срещи с жители на кварт</w:t>
      </w:r>
      <w:r w:rsidR="00E63CC1" w:rsidRPr="00437D30">
        <w:rPr>
          <w:sz w:val="28"/>
          <w:szCs w:val="28"/>
        </w:rPr>
        <w:t>ала по улиците около чит</w:t>
      </w:r>
      <w:r w:rsidR="00272C87">
        <w:rPr>
          <w:sz w:val="28"/>
          <w:szCs w:val="28"/>
        </w:rPr>
        <w:t>алището,</w:t>
      </w:r>
      <w:r w:rsidR="001D3B93">
        <w:rPr>
          <w:sz w:val="28"/>
          <w:szCs w:val="28"/>
        </w:rPr>
        <w:t xml:space="preserve"> </w:t>
      </w:r>
      <w:r w:rsidR="00583276" w:rsidRPr="00437D30">
        <w:rPr>
          <w:sz w:val="28"/>
          <w:szCs w:val="28"/>
        </w:rPr>
        <w:t>направихме и из</w:t>
      </w:r>
      <w:r w:rsidR="00437D30">
        <w:rPr>
          <w:sz w:val="28"/>
          <w:szCs w:val="28"/>
        </w:rPr>
        <w:t>ло</w:t>
      </w:r>
      <w:r w:rsidR="00583276" w:rsidRPr="00437D30">
        <w:rPr>
          <w:sz w:val="28"/>
          <w:szCs w:val="28"/>
        </w:rPr>
        <w:t>жба от мартеници във фоайето на</w:t>
      </w:r>
      <w:r w:rsidR="00583276">
        <w:t xml:space="preserve"> </w:t>
      </w:r>
      <w:r w:rsidR="00583276" w:rsidRPr="00437D30">
        <w:rPr>
          <w:sz w:val="28"/>
          <w:szCs w:val="28"/>
        </w:rPr>
        <w:t>читалището</w:t>
      </w:r>
      <w:r w:rsidR="001D3B93">
        <w:rPr>
          <w:sz w:val="28"/>
          <w:szCs w:val="28"/>
        </w:rPr>
        <w:t xml:space="preserve">. </w:t>
      </w:r>
      <w:r w:rsidR="0003082B">
        <w:t xml:space="preserve"> </w:t>
      </w:r>
      <w:r w:rsidR="00437D30" w:rsidRPr="00437D30">
        <w:rPr>
          <w:sz w:val="28"/>
          <w:szCs w:val="28"/>
        </w:rPr>
        <w:t xml:space="preserve">Съвместно с училището </w:t>
      </w:r>
      <w:r w:rsidR="0003082B">
        <w:rPr>
          <w:sz w:val="28"/>
          <w:szCs w:val="28"/>
        </w:rPr>
        <w:t xml:space="preserve"> организирахме и проведохме „Прошки е......</w:t>
      </w:r>
      <w:r w:rsidRPr="00437D30">
        <w:rPr>
          <w:sz w:val="28"/>
          <w:szCs w:val="28"/>
        </w:rPr>
        <w:t xml:space="preserve"> ,като пресъздадохме и обичая „хамкане“ с халва и яйце</w:t>
      </w:r>
      <w:r w:rsidR="0003082B">
        <w:rPr>
          <w:sz w:val="28"/>
          <w:szCs w:val="28"/>
        </w:rPr>
        <w:t xml:space="preserve"> . Нямахме лазарки, тъй като родителите отказаха децата им да ходят по домовете на  съквартарците ни от страх от Ковид, тъй като в квартала имахме по това време много голям процент на болни. Но пък се събрахме да боядисваме яйца и отличихме най  - добре </w:t>
      </w:r>
      <w:r w:rsidR="00272C87">
        <w:rPr>
          <w:sz w:val="28"/>
          <w:szCs w:val="28"/>
        </w:rPr>
        <w:t xml:space="preserve"> представилите се. П</w:t>
      </w:r>
      <w:r w:rsidR="00B83B99">
        <w:rPr>
          <w:sz w:val="28"/>
          <w:szCs w:val="28"/>
        </w:rPr>
        <w:t xml:space="preserve">роведохме събора на квартала“Спасовден“ </w:t>
      </w:r>
      <w:r w:rsidR="00272C87">
        <w:rPr>
          <w:sz w:val="28"/>
          <w:szCs w:val="28"/>
        </w:rPr>
        <w:t xml:space="preserve"> и наш гост изпълнител беше Илия Луков</w:t>
      </w:r>
      <w:r w:rsidR="00B83B99">
        <w:rPr>
          <w:sz w:val="28"/>
          <w:szCs w:val="28"/>
        </w:rPr>
        <w:t>.</w:t>
      </w:r>
      <w:r w:rsidR="00272C87">
        <w:rPr>
          <w:sz w:val="28"/>
          <w:szCs w:val="28"/>
        </w:rPr>
        <w:t xml:space="preserve">Голяма част от плануваните мероприятия  не изпълнихме. Коледарите обаче </w:t>
      </w:r>
      <w:r w:rsidR="00B83B99">
        <w:rPr>
          <w:sz w:val="28"/>
          <w:szCs w:val="28"/>
        </w:rPr>
        <w:t xml:space="preserve"> останаха верни на поставената </w:t>
      </w:r>
      <w:r w:rsidR="00272C87">
        <w:rPr>
          <w:sz w:val="28"/>
          <w:szCs w:val="28"/>
        </w:rPr>
        <w:t xml:space="preserve">традиция  </w:t>
      </w:r>
      <w:r w:rsidR="00B83B99">
        <w:rPr>
          <w:sz w:val="28"/>
          <w:szCs w:val="28"/>
        </w:rPr>
        <w:t xml:space="preserve">  и отново коледуваха при спазване на епидемиологичните мерки.</w:t>
      </w:r>
      <w:r w:rsidR="00272C87">
        <w:rPr>
          <w:sz w:val="28"/>
          <w:szCs w:val="28"/>
        </w:rPr>
        <w:t>Голяма час от плануваните мероприятия  не изпълнихме,</w:t>
      </w:r>
      <w:r w:rsidR="001D3B93">
        <w:rPr>
          <w:sz w:val="28"/>
          <w:szCs w:val="28"/>
        </w:rPr>
        <w:t xml:space="preserve"> </w:t>
      </w:r>
      <w:r w:rsidR="00272C87">
        <w:rPr>
          <w:sz w:val="28"/>
          <w:szCs w:val="28"/>
        </w:rPr>
        <w:t>но имахме основателна причина за това наречена – Ковид.</w:t>
      </w:r>
    </w:p>
    <w:p w:rsidR="006A56A3" w:rsidRDefault="00C81AE7" w:rsidP="00C81AE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Към читалището работи  танцов състав“Младост“ в три възрастови групи   </w:t>
      </w:r>
      <w:r w:rsidR="006A56A3" w:rsidRPr="00C81AE7">
        <w:rPr>
          <w:sz w:val="28"/>
          <w:szCs w:val="28"/>
        </w:rPr>
        <w:t>деца от 5-9години,10- 15 години и младежи от 16-32 години.</w:t>
      </w:r>
      <w:r>
        <w:rPr>
          <w:sz w:val="28"/>
          <w:szCs w:val="28"/>
        </w:rPr>
        <w:t xml:space="preserve"> </w:t>
      </w:r>
      <w:r w:rsidR="00272C87">
        <w:rPr>
          <w:sz w:val="28"/>
          <w:szCs w:val="28"/>
        </w:rPr>
        <w:t xml:space="preserve"> Макар и при  наложените  мерки  </w:t>
      </w:r>
      <w:r w:rsidR="001D3B93">
        <w:rPr>
          <w:sz w:val="28"/>
          <w:szCs w:val="28"/>
        </w:rPr>
        <w:t xml:space="preserve">при спазване на изискванията </w:t>
      </w:r>
      <w:r w:rsidR="00272C87">
        <w:rPr>
          <w:sz w:val="28"/>
          <w:szCs w:val="28"/>
        </w:rPr>
        <w:t xml:space="preserve"> те взеха участия в организирани  празници и фестивали  : „Гергьовско веселие“ на манастира в Кремиковци, „Сеславска пролет“</w:t>
      </w:r>
      <w:r w:rsidR="00A82BBF">
        <w:rPr>
          <w:sz w:val="28"/>
          <w:szCs w:val="28"/>
        </w:rPr>
        <w:t xml:space="preserve"> с отличие грамота и сребърен медал 2 място  , ХХ Международен фоклорен фестивал“Мир на балканите“ в Дупница,</w:t>
      </w:r>
      <w:r w:rsidR="001D3B93">
        <w:rPr>
          <w:sz w:val="28"/>
          <w:szCs w:val="28"/>
        </w:rPr>
        <w:t xml:space="preserve"> </w:t>
      </w:r>
      <w:r w:rsidR="00A82BBF">
        <w:rPr>
          <w:sz w:val="28"/>
          <w:szCs w:val="28"/>
        </w:rPr>
        <w:t>Национален фолклорен фестивал“Дай бабо огънче“ в с.</w:t>
      </w:r>
      <w:r w:rsidR="001D3B93">
        <w:rPr>
          <w:sz w:val="28"/>
          <w:szCs w:val="28"/>
        </w:rPr>
        <w:t xml:space="preserve"> </w:t>
      </w:r>
      <w:r w:rsidR="00A82BBF">
        <w:rPr>
          <w:sz w:val="28"/>
          <w:szCs w:val="28"/>
        </w:rPr>
        <w:t>Мещица с отличие златен  медал и грамота за 1 място, ХХ  юбилеен празник “Слънце иде....“ в с.</w:t>
      </w:r>
      <w:r w:rsidR="001D3B93">
        <w:rPr>
          <w:sz w:val="28"/>
          <w:szCs w:val="28"/>
        </w:rPr>
        <w:t xml:space="preserve"> </w:t>
      </w:r>
      <w:r w:rsidR="00A82BBF">
        <w:rPr>
          <w:sz w:val="28"/>
          <w:szCs w:val="28"/>
        </w:rPr>
        <w:t>Дрен, отново с   плакет и грамота за1 място,“Пиленце пее“ в София   2 място   сребърен медал и грамота. В края на годината по време на коледните празненства взеха участие в“Коледна приказка „ в с.Чепинци ,</w:t>
      </w:r>
      <w:r w:rsidR="001D3B93">
        <w:rPr>
          <w:sz w:val="28"/>
          <w:szCs w:val="28"/>
        </w:rPr>
        <w:t xml:space="preserve"> </w:t>
      </w:r>
      <w:r w:rsidR="00A82BBF">
        <w:rPr>
          <w:sz w:val="28"/>
          <w:szCs w:val="28"/>
        </w:rPr>
        <w:t>коледен празник , организиран от р-н „Нови  Искър“</w:t>
      </w:r>
      <w:r w:rsidR="005A6326">
        <w:rPr>
          <w:sz w:val="28"/>
          <w:szCs w:val="28"/>
        </w:rPr>
        <w:t xml:space="preserve"> и в концерт по повод  85 годишнаната  на славовскито читалище. </w:t>
      </w:r>
      <w:r w:rsidR="00A82BBF">
        <w:rPr>
          <w:sz w:val="28"/>
          <w:szCs w:val="28"/>
        </w:rPr>
        <w:t>Напълно заслужено  от нас пък бяха наградени с „Коледно парти</w:t>
      </w:r>
      <w:r w:rsidR="00A82BBF" w:rsidRPr="00506463">
        <w:rPr>
          <w:sz w:val="28"/>
          <w:szCs w:val="28"/>
        </w:rPr>
        <w:t>“</w:t>
      </w:r>
      <w:r w:rsidR="006A56A3" w:rsidRPr="00506463">
        <w:rPr>
          <w:sz w:val="28"/>
          <w:szCs w:val="28"/>
        </w:rPr>
        <w:t>.</w:t>
      </w:r>
      <w:r w:rsidR="001D3B93">
        <w:rPr>
          <w:sz w:val="28"/>
          <w:szCs w:val="28"/>
        </w:rPr>
        <w:t xml:space="preserve"> Имайки </w:t>
      </w:r>
      <w:r w:rsidR="005A6326" w:rsidRPr="00506463">
        <w:rPr>
          <w:sz w:val="28"/>
          <w:szCs w:val="28"/>
        </w:rPr>
        <w:t xml:space="preserve"> предвид  колко дълго не бяха провеждане репетеции и слад това  работа при спазване на</w:t>
      </w:r>
      <w:r w:rsidR="005A6326">
        <w:t xml:space="preserve"> </w:t>
      </w:r>
      <w:r w:rsidR="004C171B" w:rsidRPr="004C171B">
        <w:rPr>
          <w:sz w:val="28"/>
          <w:szCs w:val="28"/>
        </w:rPr>
        <w:t xml:space="preserve"> на всички наложени мерки: игра на открито, държейки се с кърпички по между си за спазване на дистанция</w:t>
      </w:r>
      <w:r w:rsidR="006A56A3" w:rsidRPr="004C171B">
        <w:rPr>
          <w:sz w:val="28"/>
          <w:szCs w:val="28"/>
        </w:rPr>
        <w:t xml:space="preserve"> </w:t>
      </w:r>
      <w:r w:rsidR="004C171B">
        <w:rPr>
          <w:sz w:val="28"/>
          <w:szCs w:val="28"/>
        </w:rPr>
        <w:t>и т.н.От началото на новата учебна година ,</w:t>
      </w:r>
      <w:r w:rsidR="001D3B93">
        <w:rPr>
          <w:sz w:val="28"/>
          <w:szCs w:val="28"/>
        </w:rPr>
        <w:t xml:space="preserve"> </w:t>
      </w:r>
      <w:r w:rsidR="004C171B">
        <w:rPr>
          <w:sz w:val="28"/>
          <w:szCs w:val="28"/>
        </w:rPr>
        <w:t>отново започнаха репетициите ,</w:t>
      </w:r>
      <w:r w:rsidR="001D3B93">
        <w:rPr>
          <w:sz w:val="28"/>
          <w:szCs w:val="28"/>
        </w:rPr>
        <w:t xml:space="preserve"> </w:t>
      </w:r>
      <w:r w:rsidR="004C171B">
        <w:rPr>
          <w:sz w:val="28"/>
          <w:szCs w:val="28"/>
        </w:rPr>
        <w:t>но при преминаване на учениците на онлайн обучение , спиране на извънкласните дейности ,</w:t>
      </w:r>
      <w:r w:rsidR="001D3B93">
        <w:rPr>
          <w:sz w:val="28"/>
          <w:szCs w:val="28"/>
        </w:rPr>
        <w:t xml:space="preserve"> </w:t>
      </w:r>
      <w:r w:rsidR="004C171B">
        <w:rPr>
          <w:sz w:val="28"/>
          <w:szCs w:val="28"/>
        </w:rPr>
        <w:t xml:space="preserve">та  отново  до  затваряна на залите за </w:t>
      </w:r>
      <w:r w:rsidR="004C171B">
        <w:rPr>
          <w:sz w:val="28"/>
          <w:szCs w:val="28"/>
        </w:rPr>
        <w:lastRenderedPageBreak/>
        <w:t>танци  може да се</w:t>
      </w:r>
      <w:r w:rsidR="005A6326">
        <w:rPr>
          <w:sz w:val="28"/>
          <w:szCs w:val="28"/>
        </w:rPr>
        <w:t xml:space="preserve"> каже ,ч</w:t>
      </w:r>
      <w:r w:rsidR="001D3B93">
        <w:rPr>
          <w:sz w:val="28"/>
          <w:szCs w:val="28"/>
        </w:rPr>
        <w:t xml:space="preserve"> </w:t>
      </w:r>
      <w:r w:rsidR="005A6326">
        <w:rPr>
          <w:sz w:val="28"/>
          <w:szCs w:val="28"/>
        </w:rPr>
        <w:t>е  това което са постигнали за тази година съвсем не е малко.</w:t>
      </w:r>
    </w:p>
    <w:p w:rsidR="008155F1" w:rsidRDefault="008155F1" w:rsidP="00C81AE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5A6326">
        <w:rPr>
          <w:sz w:val="28"/>
          <w:szCs w:val="28"/>
        </w:rPr>
        <w:t xml:space="preserve">      Спечелихма проект по“Зелена София“</w:t>
      </w:r>
    </w:p>
    <w:p w:rsidR="008155F1" w:rsidRDefault="008155F1" w:rsidP="00C81AE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Финансирането на читалището</w:t>
      </w:r>
      <w:r w:rsidR="005A6326">
        <w:rPr>
          <w:sz w:val="28"/>
          <w:szCs w:val="28"/>
        </w:rPr>
        <w:t xml:space="preserve"> е на субсидирана бройка.За 2021 г е </w:t>
      </w:r>
      <w:r w:rsidR="000F3769">
        <w:rPr>
          <w:sz w:val="28"/>
          <w:szCs w:val="28"/>
        </w:rPr>
        <w:t xml:space="preserve">11484 </w:t>
      </w:r>
      <w:r>
        <w:rPr>
          <w:sz w:val="28"/>
          <w:szCs w:val="28"/>
        </w:rPr>
        <w:t xml:space="preserve"> лв.</w:t>
      </w:r>
    </w:p>
    <w:p w:rsidR="00626F43" w:rsidRDefault="00626F43" w:rsidP="00C81AE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Pr="00626F43">
        <w:rPr>
          <w:sz w:val="28"/>
          <w:szCs w:val="28"/>
        </w:rPr>
        <w:t>Съхраняването на сградите и изпълнението на всички указания на инспекцията по труда и за пожарна безопасност</w:t>
      </w:r>
      <w:r>
        <w:rPr>
          <w:sz w:val="28"/>
          <w:szCs w:val="28"/>
        </w:rPr>
        <w:t xml:space="preserve"> </w:t>
      </w:r>
      <w:r w:rsidRPr="00626F43">
        <w:rPr>
          <w:sz w:val="28"/>
          <w:szCs w:val="28"/>
        </w:rPr>
        <w:t>бяха</w:t>
      </w:r>
      <w:r>
        <w:rPr>
          <w:sz w:val="28"/>
          <w:szCs w:val="28"/>
        </w:rPr>
        <w:t xml:space="preserve"> </w:t>
      </w:r>
      <w:r w:rsidRPr="00626F43">
        <w:rPr>
          <w:sz w:val="28"/>
          <w:szCs w:val="28"/>
        </w:rPr>
        <w:t>ежедневна грижа.</w:t>
      </w:r>
      <w:r>
        <w:rPr>
          <w:sz w:val="28"/>
          <w:szCs w:val="28"/>
        </w:rPr>
        <w:t>Стриктно са спазвани всички противоепидемиологични  мерки,</w:t>
      </w:r>
      <w:r w:rsidR="000C5288">
        <w:rPr>
          <w:sz w:val="28"/>
          <w:szCs w:val="28"/>
        </w:rPr>
        <w:t xml:space="preserve"> </w:t>
      </w:r>
      <w:r>
        <w:rPr>
          <w:sz w:val="28"/>
          <w:szCs w:val="28"/>
        </w:rPr>
        <w:t>произтичащи от заповедите на здравния министър</w:t>
      </w:r>
    </w:p>
    <w:p w:rsidR="00EA1A1D" w:rsidRDefault="00EA1A1D" w:rsidP="00C81AE7">
      <w:pPr>
        <w:rPr>
          <w:sz w:val="28"/>
          <w:szCs w:val="28"/>
        </w:rPr>
      </w:pPr>
      <w:r w:rsidRPr="00FE51D7">
        <w:rPr>
          <w:sz w:val="28"/>
          <w:szCs w:val="28"/>
        </w:rPr>
        <w:t xml:space="preserve">                    Читалище</w:t>
      </w:r>
      <w:r w:rsidR="00756BD0" w:rsidRPr="00FE51D7">
        <w:rPr>
          <w:sz w:val="28"/>
          <w:szCs w:val="28"/>
        </w:rPr>
        <w:t xml:space="preserve">то </w:t>
      </w:r>
      <w:r w:rsidRPr="00FE51D7">
        <w:rPr>
          <w:sz w:val="28"/>
          <w:szCs w:val="28"/>
        </w:rPr>
        <w:t xml:space="preserve"> е магическо място, където хората</w:t>
      </w:r>
      <w:r w:rsidR="00756BD0" w:rsidRPr="00FE51D7">
        <w:rPr>
          <w:sz w:val="28"/>
          <w:szCs w:val="28"/>
        </w:rPr>
        <w:t xml:space="preserve"> </w:t>
      </w:r>
      <w:r w:rsidRPr="00FE51D7">
        <w:rPr>
          <w:sz w:val="28"/>
          <w:szCs w:val="28"/>
        </w:rPr>
        <w:t>могат свободно да общуват с различни изкуства и да се занимават с творчество. Тук</w:t>
      </w:r>
      <w:r w:rsidR="00756BD0" w:rsidRPr="00FE51D7">
        <w:rPr>
          <w:sz w:val="28"/>
          <w:szCs w:val="28"/>
        </w:rPr>
        <w:t xml:space="preserve"> </w:t>
      </w:r>
      <w:r w:rsidRPr="00FE51D7">
        <w:rPr>
          <w:sz w:val="28"/>
          <w:szCs w:val="28"/>
        </w:rPr>
        <w:t>всеки може да намери път за изява и да реализира онази част от себе си, която е останала в сянка поради обстоятелствата на живота.Нека да продължим да го съхраняваме</w:t>
      </w:r>
      <w:r w:rsidR="00756BD0" w:rsidRPr="00FE51D7">
        <w:rPr>
          <w:sz w:val="28"/>
          <w:szCs w:val="28"/>
        </w:rPr>
        <w:t xml:space="preserve"> </w:t>
      </w:r>
      <w:r w:rsidR="00FE51D7" w:rsidRPr="00FE51D7">
        <w:rPr>
          <w:sz w:val="28"/>
          <w:szCs w:val="28"/>
        </w:rPr>
        <w:t>с достойнство</w:t>
      </w:r>
      <w:r w:rsidRPr="00FE51D7">
        <w:rPr>
          <w:sz w:val="28"/>
          <w:szCs w:val="28"/>
        </w:rPr>
        <w:t xml:space="preserve">. Искам да благодаря </w:t>
      </w:r>
      <w:r w:rsidR="00440483">
        <w:rPr>
          <w:sz w:val="28"/>
          <w:szCs w:val="28"/>
        </w:rPr>
        <w:t xml:space="preserve">и на всички участници-самодейци  и колеги, </w:t>
      </w:r>
      <w:r w:rsidRPr="00FE51D7">
        <w:rPr>
          <w:sz w:val="28"/>
          <w:szCs w:val="28"/>
        </w:rPr>
        <w:t xml:space="preserve"> които със своя неуморен труд, творческо вдъхновение и майсторство през изминалата 20</w:t>
      </w:r>
      <w:r w:rsidR="005A6326">
        <w:rPr>
          <w:sz w:val="28"/>
          <w:szCs w:val="28"/>
        </w:rPr>
        <w:t>21</w:t>
      </w:r>
      <w:r w:rsidRPr="00FE51D7">
        <w:rPr>
          <w:sz w:val="28"/>
          <w:szCs w:val="28"/>
        </w:rPr>
        <w:t xml:space="preserve"> г. достойно защитиха името на читалище</w:t>
      </w:r>
      <w:r w:rsidR="00FE51D7" w:rsidRPr="00FE51D7">
        <w:rPr>
          <w:sz w:val="28"/>
          <w:szCs w:val="28"/>
        </w:rPr>
        <w:t>то</w:t>
      </w:r>
      <w:r w:rsidRPr="00FE51D7">
        <w:rPr>
          <w:sz w:val="28"/>
          <w:szCs w:val="28"/>
        </w:rPr>
        <w:t xml:space="preserve"> .</w:t>
      </w:r>
      <w:r w:rsidR="001D3B93">
        <w:rPr>
          <w:sz w:val="28"/>
          <w:szCs w:val="28"/>
        </w:rPr>
        <w:t xml:space="preserve"> </w:t>
      </w:r>
      <w:bookmarkStart w:id="0" w:name="_GoBack"/>
      <w:bookmarkEnd w:id="0"/>
      <w:r w:rsidRPr="00FE51D7">
        <w:rPr>
          <w:sz w:val="28"/>
          <w:szCs w:val="28"/>
        </w:rPr>
        <w:t>Специална благодарност отправям и към</w:t>
      </w:r>
      <w:r w:rsidR="00FE51D7" w:rsidRPr="00FE51D7">
        <w:rPr>
          <w:sz w:val="28"/>
          <w:szCs w:val="28"/>
        </w:rPr>
        <w:t xml:space="preserve"> </w:t>
      </w:r>
      <w:r w:rsidRPr="00FE51D7">
        <w:rPr>
          <w:sz w:val="28"/>
          <w:szCs w:val="28"/>
        </w:rPr>
        <w:t>членовете на Настоятелството</w:t>
      </w:r>
      <w:r w:rsidR="00FE51D7" w:rsidRPr="00FE51D7">
        <w:rPr>
          <w:sz w:val="28"/>
          <w:szCs w:val="28"/>
        </w:rPr>
        <w:t xml:space="preserve"> </w:t>
      </w:r>
      <w:r w:rsidRPr="00FE51D7">
        <w:rPr>
          <w:sz w:val="28"/>
          <w:szCs w:val="28"/>
        </w:rPr>
        <w:t>за оказаната помощ и съдействие</w:t>
      </w:r>
      <w:r w:rsidR="00FE51D7">
        <w:rPr>
          <w:sz w:val="28"/>
          <w:szCs w:val="28"/>
        </w:rPr>
        <w:t xml:space="preserve"> </w:t>
      </w:r>
      <w:r w:rsidRPr="00FE51D7">
        <w:rPr>
          <w:sz w:val="28"/>
          <w:szCs w:val="28"/>
        </w:rPr>
        <w:t>при решаване на различните проблеми</w:t>
      </w:r>
    </w:p>
    <w:p w:rsidR="00FE51D7" w:rsidRDefault="00FE51D7" w:rsidP="00C81AE7">
      <w:pPr>
        <w:rPr>
          <w:sz w:val="28"/>
          <w:szCs w:val="28"/>
        </w:rPr>
      </w:pPr>
    </w:p>
    <w:p w:rsidR="00FE51D7" w:rsidRDefault="00FE51D7" w:rsidP="00C81AE7">
      <w:pPr>
        <w:rPr>
          <w:sz w:val="28"/>
          <w:szCs w:val="28"/>
        </w:rPr>
      </w:pPr>
    </w:p>
    <w:p w:rsidR="00FE51D7" w:rsidRDefault="00FE51D7" w:rsidP="00C81AE7">
      <w:pPr>
        <w:rPr>
          <w:sz w:val="28"/>
          <w:szCs w:val="28"/>
        </w:rPr>
      </w:pPr>
      <w:r w:rsidRPr="00FE51D7">
        <w:rPr>
          <w:b/>
          <w:sz w:val="28"/>
          <w:szCs w:val="28"/>
        </w:rPr>
        <w:t>НАДЯ</w:t>
      </w:r>
      <w:r>
        <w:rPr>
          <w:sz w:val="28"/>
          <w:szCs w:val="28"/>
        </w:rPr>
        <w:t xml:space="preserve"> </w:t>
      </w:r>
      <w:r w:rsidRPr="00FE51D7">
        <w:rPr>
          <w:b/>
          <w:sz w:val="28"/>
          <w:szCs w:val="28"/>
        </w:rPr>
        <w:t>БАРБОЛОВА</w:t>
      </w:r>
    </w:p>
    <w:p w:rsidR="00FE51D7" w:rsidRDefault="00FE51D7" w:rsidP="00C81AE7">
      <w:pPr>
        <w:rPr>
          <w:sz w:val="28"/>
          <w:szCs w:val="28"/>
        </w:rPr>
      </w:pPr>
    </w:p>
    <w:p w:rsidR="00FE51D7" w:rsidRPr="00FE51D7" w:rsidRDefault="00FE51D7" w:rsidP="00C81AE7">
      <w:pPr>
        <w:rPr>
          <w:i/>
          <w:sz w:val="28"/>
          <w:szCs w:val="28"/>
        </w:rPr>
      </w:pPr>
      <w:r w:rsidRPr="00FE51D7">
        <w:rPr>
          <w:i/>
          <w:sz w:val="28"/>
          <w:szCs w:val="28"/>
        </w:rPr>
        <w:t>Председател</w:t>
      </w:r>
    </w:p>
    <w:p w:rsidR="006A56A3" w:rsidRPr="00626F43" w:rsidRDefault="006A56A3" w:rsidP="00D7447E">
      <w:pPr>
        <w:shd w:val="clear" w:color="auto" w:fill="FFFFFF"/>
        <w:rPr>
          <w:sz w:val="28"/>
          <w:szCs w:val="28"/>
        </w:rPr>
      </w:pPr>
      <w:r w:rsidRPr="00626F43">
        <w:rPr>
          <w:sz w:val="28"/>
          <w:szCs w:val="28"/>
        </w:rPr>
        <w:t xml:space="preserve">        </w:t>
      </w:r>
      <w:r w:rsidR="00D30F19" w:rsidRPr="00626F43">
        <w:rPr>
          <w:sz w:val="28"/>
          <w:szCs w:val="28"/>
        </w:rPr>
        <w:t xml:space="preserve">         </w:t>
      </w:r>
    </w:p>
    <w:p w:rsidR="006A56A3" w:rsidRDefault="006A56A3" w:rsidP="006A56A3">
      <w:pPr>
        <w:shd w:val="clear" w:color="auto" w:fill="FFFFFF"/>
      </w:pPr>
    </w:p>
    <w:p w:rsidR="009E1C06" w:rsidRDefault="009E1C06" w:rsidP="006A56A3">
      <w:pPr>
        <w:shd w:val="clear" w:color="auto" w:fill="FFFFFF"/>
      </w:pPr>
    </w:p>
    <w:p w:rsidR="009E1C06" w:rsidRDefault="009E1C06" w:rsidP="006A56A3">
      <w:pPr>
        <w:shd w:val="clear" w:color="auto" w:fill="FFFFFF"/>
      </w:pPr>
    </w:p>
    <w:p w:rsidR="006A56A3" w:rsidRDefault="006A56A3" w:rsidP="006A56A3">
      <w:pPr>
        <w:shd w:val="clear" w:color="auto" w:fill="FFFFFF"/>
        <w:rPr>
          <w:b/>
        </w:rPr>
      </w:pPr>
    </w:p>
    <w:p w:rsidR="006A56A3" w:rsidRPr="000F189E" w:rsidRDefault="006A56A3" w:rsidP="006A56A3">
      <w:pPr>
        <w:shd w:val="clear" w:color="auto" w:fill="FFFFFF"/>
        <w:rPr>
          <w:b/>
        </w:rPr>
      </w:pPr>
    </w:p>
    <w:p w:rsidR="006A56A3" w:rsidRDefault="006A56A3" w:rsidP="006A56A3">
      <w:pPr>
        <w:rPr>
          <w:b/>
        </w:rPr>
      </w:pPr>
    </w:p>
    <w:p w:rsidR="00D40BC1" w:rsidRDefault="00D40BC1" w:rsidP="006A56A3">
      <w:pPr>
        <w:rPr>
          <w:b/>
        </w:rPr>
      </w:pPr>
    </w:p>
    <w:p w:rsidR="00D40BC1" w:rsidRPr="00D40BC1" w:rsidRDefault="00D40BC1" w:rsidP="006A56A3">
      <w:pPr>
        <w:rPr>
          <w:i/>
        </w:rPr>
      </w:pPr>
    </w:p>
    <w:p w:rsidR="006A56A3" w:rsidRPr="00FB5E12" w:rsidRDefault="006A56A3" w:rsidP="00FB5E12">
      <w:pPr>
        <w:rPr>
          <w:b/>
          <w:sz w:val="28"/>
          <w:szCs w:val="28"/>
        </w:rPr>
      </w:pPr>
    </w:p>
    <w:p w:rsidR="00796F93" w:rsidRDefault="00796F93"/>
    <w:sectPr w:rsidR="00796F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E12"/>
    <w:rsid w:val="0003082B"/>
    <w:rsid w:val="000C5288"/>
    <w:rsid w:val="000F3769"/>
    <w:rsid w:val="00117059"/>
    <w:rsid w:val="001D3B93"/>
    <w:rsid w:val="002622B1"/>
    <w:rsid w:val="00272C87"/>
    <w:rsid w:val="00291261"/>
    <w:rsid w:val="00354779"/>
    <w:rsid w:val="0039413B"/>
    <w:rsid w:val="003D379E"/>
    <w:rsid w:val="00437D30"/>
    <w:rsid w:val="00440483"/>
    <w:rsid w:val="004C171B"/>
    <w:rsid w:val="004F218D"/>
    <w:rsid w:val="00503B41"/>
    <w:rsid w:val="00506463"/>
    <w:rsid w:val="00583276"/>
    <w:rsid w:val="005A6326"/>
    <w:rsid w:val="005C0549"/>
    <w:rsid w:val="00626F43"/>
    <w:rsid w:val="00631385"/>
    <w:rsid w:val="006A56A3"/>
    <w:rsid w:val="00756BD0"/>
    <w:rsid w:val="00796F93"/>
    <w:rsid w:val="00807D73"/>
    <w:rsid w:val="008155F1"/>
    <w:rsid w:val="008739C5"/>
    <w:rsid w:val="0089103B"/>
    <w:rsid w:val="009E1C06"/>
    <w:rsid w:val="00A329C0"/>
    <w:rsid w:val="00A82BBF"/>
    <w:rsid w:val="00B474DC"/>
    <w:rsid w:val="00B83B99"/>
    <w:rsid w:val="00BE1220"/>
    <w:rsid w:val="00C81AE7"/>
    <w:rsid w:val="00C873B8"/>
    <w:rsid w:val="00CA62E2"/>
    <w:rsid w:val="00CA7773"/>
    <w:rsid w:val="00CB2071"/>
    <w:rsid w:val="00D30F19"/>
    <w:rsid w:val="00D40BC1"/>
    <w:rsid w:val="00D7447E"/>
    <w:rsid w:val="00DA3717"/>
    <w:rsid w:val="00E22218"/>
    <w:rsid w:val="00E63CC1"/>
    <w:rsid w:val="00E872ED"/>
    <w:rsid w:val="00EA1A1D"/>
    <w:rsid w:val="00EE45E9"/>
    <w:rsid w:val="00F223F6"/>
    <w:rsid w:val="00FB5E12"/>
    <w:rsid w:val="00FE5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0AFAF9DB-C599-49B0-BB6D-ACB782791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5E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A777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7773"/>
    <w:rPr>
      <w:rFonts w:ascii="Segoe UI" w:eastAsia="Times New Roman" w:hAnsi="Segoe UI" w:cs="Segoe UI"/>
      <w:sz w:val="18"/>
      <w:szCs w:val="18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1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915</Words>
  <Characters>5221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172OU5</dc:creator>
  <cp:lastModifiedBy>Administrator</cp:lastModifiedBy>
  <cp:revision>8</cp:revision>
  <cp:lastPrinted>2022-01-12T06:27:00Z</cp:lastPrinted>
  <dcterms:created xsi:type="dcterms:W3CDTF">2022-01-10T13:02:00Z</dcterms:created>
  <dcterms:modified xsi:type="dcterms:W3CDTF">2022-01-12T06:28:00Z</dcterms:modified>
</cp:coreProperties>
</file>